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3"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حـ ح</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tabs>
                <w:tab w:val="center" w:pos="11087" w:leader="none"/>
              </w:tabs>
              <w:bidi w:val="true"/>
              <w:spacing w:before="0" w:after="9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1091"/>
        <w:gridCol w:w="8642"/>
        <w:gridCol w:w="1491"/>
      </w:tblGrid>
      <w:tr>
        <w:trPr>
          <w:trHeight w:val="2540"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86" w:type="dxa"/>
              <w:right w:w="86" w:type="dxa"/>
            </w:tcMar>
            <w:vAlign w:val="top"/>
          </w:tcPr>
          <w:p>
            <w:pPr>
              <w:numPr>
                <w:ilvl w:val="0"/>
                <w:numId w:val="15"/>
              </w:numPr>
              <w:bidi w:val="true"/>
              <w:spacing w:before="0" w:after="48"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شکل و صدای نشانه</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وتشخیص آن در کلمات آشناشوند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جزئی </w:t>
            </w:r>
            <w:r>
              <w:rPr>
                <w:rFonts w:ascii="Calibri" w:hAnsi="Calibri" w:cs="Calibri" w:eastAsia="Calibri"/>
                <w:b/>
                <w:color w:val="000000"/>
                <w:spacing w:val="0"/>
                <w:position w:val="0"/>
                <w:sz w:val="18"/>
                <w:shd w:fill="auto" w:val="clear"/>
              </w:rPr>
              <w:t xml:space="preserve">: </w:t>
            </w:r>
          </w:p>
          <w:p>
            <w:pPr>
              <w:bidi w:val="true"/>
              <w:spacing w:before="0" w:after="133"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درپایان درس انتظارمی رود دانش آموزان با موارد زیر آشنا شوند</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54"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89"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تلفظ صحیح آن </w:t>
            </w:r>
          </w:p>
          <w:p>
            <w:pPr>
              <w:numPr>
                <w:ilvl w:val="0"/>
                <w:numId w:val="18"/>
              </w:numPr>
              <w:bidi w:val="true"/>
              <w:spacing w:before="0" w:after="87"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نوشتن صحیح صدا </w:t>
            </w:r>
          </w:p>
          <w:p>
            <w:pPr>
              <w:numPr>
                <w:ilvl w:val="0"/>
                <w:numId w:val="18"/>
              </w:numPr>
              <w:bidi w:val="true"/>
              <w:spacing w:before="0" w:after="135"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کلمه و قوائد آن </w:t>
            </w:r>
          </w:p>
          <w:p>
            <w:pPr>
              <w:numPr>
                <w:ilvl w:val="0"/>
                <w:numId w:val="18"/>
              </w:numPr>
              <w:bidi w:val="true"/>
              <w:spacing w:before="0" w:after="0" w:line="240"/>
              <w:ind w:right="0" w:left="756" w:hanging="361"/>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کلماتی که صدای اول آن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باشد </w:t>
            </w:r>
          </w:p>
        </w:tc>
        <w:tc>
          <w:tcPr>
            <w:tcW w:w="1491" w:type="dxa"/>
            <w:tcBorders>
              <w:top w:val="single" w:color="000000" w:sz="4"/>
              <w:left w:val="single" w:color="000000" w:sz="4"/>
              <w:bottom w:val="single" w:color="000000" w:sz="0"/>
              <w:right w:val="single" w:color="000000" w:sz="15"/>
            </w:tcBorders>
            <w:shd w:color="auto" w:fill="f2f2f2" w:val="clear"/>
            <w:tcMar>
              <w:left w:w="86" w:type="dxa"/>
              <w:right w:w="8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392"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86" w:type="dxa"/>
              <w:right w:w="86" w:type="dxa"/>
            </w:tcMar>
            <w:vAlign w:val="top"/>
          </w:tcPr>
          <w:p>
            <w:pPr>
              <w:numPr>
                <w:ilvl w:val="0"/>
                <w:numId w:val="26"/>
              </w:numPr>
              <w:bidi w:val="true"/>
              <w:spacing w:before="0" w:after="146"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جدول</w:t>
            </w:r>
            <w:r>
              <w:rPr>
                <w:rFonts w:ascii="Calibri" w:hAnsi="Calibri" w:cs="Calibri" w:eastAsia="Calibri"/>
                <w:b/>
                <w:color w:val="000000"/>
                <w:spacing w:val="0"/>
                <w:position w:val="0"/>
                <w:sz w:val="18"/>
                <w:shd w:fill="auto" w:val="clear"/>
              </w:rPr>
              <w:t xml:space="preserve"> </w:t>
            </w:r>
          </w:p>
          <w:p>
            <w:pPr>
              <w:numPr>
                <w:ilvl w:val="0"/>
                <w:numId w:val="26"/>
              </w:numPr>
              <w:bidi w:val="true"/>
              <w:spacing w:before="0" w:after="0" w:line="382"/>
              <w:ind w:right="0" w:left="756" w:hanging="361"/>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تشخیص نشانه</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درکلمات مختلف اهداف رفتاری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p>
          <w:p>
            <w:pPr>
              <w:bidi w:val="true"/>
              <w:spacing w:before="0" w:after="81" w:line="240"/>
              <w:ind w:right="0" w:left="39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دانش آموز در پایان درس بتواند </w:t>
            </w:r>
            <w:r>
              <w:rPr>
                <w:rFonts w:ascii="Calibri" w:hAnsi="Calibri" w:cs="Calibri" w:eastAsia="Calibri"/>
                <w:b/>
                <w:color w:val="000000"/>
                <w:spacing w:val="0"/>
                <w:position w:val="0"/>
                <w:sz w:val="18"/>
                <w:shd w:fill="auto" w:val="clear"/>
              </w:rPr>
              <w:t xml:space="preserve">: </w:t>
            </w:r>
          </w:p>
          <w:p>
            <w:pPr>
              <w:bidi w:val="true"/>
              <w:spacing w:before="0" w:after="131" w:line="240"/>
              <w:ind w:right="0" w:left="396"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18"/>
                <w:shd w:fill="auto" w:val="clear"/>
              </w:rPr>
              <w:t xml:space="preserve"> با آزمونی سوالات داده شده را انجام دهد که سوالات عبارتند از </w:t>
            </w:r>
            <w:r>
              <w:rPr>
                <w:rFonts w:ascii="Times New Roman" w:hAnsi="Times New Roman" w:cs="Times New Roman" w:eastAsia="Times New Roman"/>
                <w:b/>
                <w:color w:val="000000"/>
                <w:spacing w:val="0"/>
                <w:position w:val="0"/>
                <w:sz w:val="18"/>
                <w:shd w:fill="auto" w:val="clear"/>
              </w:rPr>
              <w:t xml:space="preserve">: </w:t>
            </w:r>
          </w:p>
          <w:p>
            <w:pPr>
              <w:numPr>
                <w:ilvl w:val="0"/>
                <w:numId w:val="30"/>
              </w:numPr>
              <w:bidi w:val="true"/>
              <w:spacing w:before="0" w:after="99"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خط بکشد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99"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101"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53" w:line="240"/>
              <w:ind w:right="0" w:left="756" w:hanging="361"/>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در جدول نشان دهد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0"/>
              </w:numPr>
              <w:bidi w:val="true"/>
              <w:spacing w:before="0" w:after="34"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تمرینات را با علاقه انجام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عاطفی</w:t>
            </w:r>
            <w:r>
              <w:rPr>
                <w:rFonts w:ascii="Calibri" w:hAnsi="Calibri" w:cs="Calibri" w:eastAsia="Calibri"/>
                <w:b/>
                <w:color w:val="000000"/>
                <w:spacing w:val="0"/>
                <w:position w:val="0"/>
                <w:sz w:val="18"/>
                <w:shd w:fill="auto" w:val="clear"/>
              </w:rPr>
              <w:t xml:space="preserve">( </w:t>
            </w:r>
          </w:p>
          <w:p>
            <w:pPr>
              <w:spacing w:before="0" w:after="0" w:line="240"/>
              <w:ind w:right="803" w:left="0" w:firstLine="0"/>
              <w:jc w:val="right"/>
              <w:rPr>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45" w:line="240"/>
              <w:ind w:right="2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با نشانه های  قبلی و طرز نوشتن و تلفظ صیحیح آن آشناست</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3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چند کلمه هم آغاز با   آ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1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21"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84"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لوحه ی آموزشی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فلش کارت</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جدول الفبا</w:t>
            </w: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69" w:line="240"/>
              <w:ind w:right="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33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3"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روش پرسش وپاسخ، نمایشی و داستان سازی مصور</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71" w:line="240"/>
              <w:ind w:right="0" w:left="3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69" w:line="240"/>
              <w:ind w:right="0" w:left="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8" w:line="240"/>
              <w:ind w:right="0" w:left="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1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71" w:line="240"/>
              <w:ind w:right="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w:t>
            </w: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چینش کلاس</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6" w:type="dxa"/>
              <w:right w:w="86" w:type="dxa"/>
            </w:tcMar>
            <w:vAlign w:val="top"/>
          </w:tcPr>
          <w:p>
            <w:pPr>
              <w:bidi w:val="true"/>
              <w:spacing w:before="0" w:after="0" w:line="240"/>
              <w:ind w:right="1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86" w:type="dxa"/>
              <w:right w:w="86" w:type="dxa"/>
            </w:tcMar>
            <w:vAlign w:val="top"/>
          </w:tcPr>
          <w:p>
            <w:pPr>
              <w:bidi w:val="true"/>
              <w:spacing w:before="0" w:after="0" w:line="240"/>
              <w:ind w:right="3400"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26" w:line="240"/>
              <w:ind w:right="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1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1090"/>
        <w:gridCol w:w="8645"/>
        <w:gridCol w:w="1489"/>
      </w:tblGrid>
      <w:tr>
        <w:trPr>
          <w:trHeight w:val="1980" w:hRule="auto"/>
          <w:jc w:val="left"/>
        </w:trPr>
        <w:tc>
          <w:tcPr>
            <w:tcW w:w="1090" w:type="dxa"/>
            <w:vMerge w:val="restart"/>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51"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5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val="restart"/>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33" w:line="240"/>
              <w:ind w:right="115"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سلام و احوالپرسی و حضورغیاب و ارزشیابی از درس قبل و نیز گروهبندی دانش آموزان ، درس را شروع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104"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4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جهت ایجاد انگیزه ابتدا یک داستان تعریف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104"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349"/>
              <w:ind w:right="4578"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شهرک الفبا دختر خاله ها از هر خانواده ای جمع شده بودند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جـ ج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چـ چ</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و</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خـ خ</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47"/>
              <w:ind w:right="56" w:left="2" w:hanging="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اخه قرار بود دختر خاله ها ی چهارم شون یعنی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غیر اخر  ح اخر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 ببینندکه تازه به دنیای الفبا اومده بود، این  دختر خاله ها شکل ظاهری شون تقریبا شبیه هم  بود  حالا یکی شون بالای ابرو خال داشت ویکی پایین ویکی هم روی صورت</w:t>
            </w:r>
            <w:r>
              <w:rPr>
                <w:rFonts w:ascii="Calibri" w:hAnsi="Calibri" w:cs="Calibri" w:eastAsia="Calibri"/>
                <w:b/>
                <w:color w:val="000000"/>
                <w:spacing w:val="0"/>
                <w:position w:val="0"/>
                <w:sz w:val="18"/>
                <w:shd w:fill="auto" w:val="clear"/>
              </w:rPr>
              <w:t xml:space="preserve">. </w:t>
            </w:r>
          </w:p>
          <w:p>
            <w:pPr>
              <w:bidi w:val="true"/>
              <w:spacing w:before="0" w:after="1" w:line="347"/>
              <w:ind w:right="56" w:left="44"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صداهاشون هیچ شباهتی باهم نداشت خونه های همه شون هم تو شهرک الفبا کنار هم ودر یک ردیف بود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غیر اخر  ح اخر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شبیه دختر خاله هاشون بودند اما هیچ خال یا نقطه ای روی سرو ابروشون نداشتند وصدا شون هم شبیه دختر خاله ها شون نبود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صدای این دوخواهر قبلا تو شهرک البفا اومده بود صداشون مثل چهار برادر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هـ  ـهـ ـه 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بود اما جدای از این چهار نشانه بودند کلمات این چهار نشانه برای همه افراد شهرک الفبا مشخص شده بود</w:t>
            </w:r>
            <w:r>
              <w:rPr>
                <w:rFonts w:ascii="Calibri" w:hAnsi="Calibri" w:cs="Calibri" w:eastAsia="Calibri"/>
                <w:b/>
                <w:color w:val="000000"/>
                <w:spacing w:val="0"/>
                <w:position w:val="0"/>
                <w:sz w:val="18"/>
                <w:shd w:fill="auto" w:val="clear"/>
              </w:rPr>
              <w:t xml:space="preserve">. </w:t>
            </w:r>
          </w:p>
          <w:p>
            <w:pPr>
              <w:bidi w:val="true"/>
              <w:spacing w:before="0" w:after="80"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خانه  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بین خانه 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جـ ج</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خـ خ</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بود وکلماتی که این دو  نشانه می ساختند  </w:t>
            </w:r>
          </w:p>
          <w:p>
            <w:pPr>
              <w:bidi w:val="true"/>
              <w:spacing w:before="0" w:after="0" w:line="346"/>
              <w:ind w:right="56" w:left="0"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مثل</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حلزون  حوله  حلوا   احساس  صبح  ناراحت  استراحت   حالا و</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بود اسم خاصی هم ندارند فقط باهمون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شناخته میشن وشما بچه های عزیز باید دقت نظر داشته باشید که کلماتی که با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غیر اخر  ح اخر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نوشته میشن روبا نشانه 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ه</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اشتباه نگیرین</w:t>
            </w:r>
            <w:r>
              <w:rPr>
                <w:rFonts w:ascii="Calibri" w:hAnsi="Calibri" w:cs="Calibri" w:eastAsia="Calibri"/>
                <w:b/>
                <w:color w:val="000000"/>
                <w:spacing w:val="0"/>
                <w:position w:val="0"/>
                <w:sz w:val="18"/>
                <w:shd w:fill="auto" w:val="clear"/>
              </w:rPr>
              <w:t xml:space="preserve">. </w:t>
            </w:r>
          </w:p>
          <w:p>
            <w:pPr>
              <w:bidi w:val="true"/>
              <w:spacing w:before="0" w:after="207" w:line="401"/>
              <w:ind w:right="56"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سپس از دانش آموزان می خواهیم در مورد تصویر درس جدید با همگروهی های خود همفکری کنند، و سوالاتی در مورد تصویر می پرسیم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متن درس را روان خوانی کرده و از چند نفر از دانش آموزان می خواهیم متن درس جدید را بخوانند</w:t>
            </w:r>
            <w:r>
              <w:rPr>
                <w:rFonts w:ascii="Calibri" w:hAnsi="Calibri" w:cs="Calibri" w:eastAsia="Calibri"/>
                <w:b/>
                <w:color w:val="000000"/>
                <w:spacing w:val="0"/>
                <w:position w:val="0"/>
                <w:sz w:val="18"/>
                <w:shd w:fill="auto" w:val="clear"/>
              </w:rPr>
              <w:t xml:space="preserve">. </w:t>
            </w:r>
          </w:p>
          <w:p>
            <w:pPr>
              <w:bidi w:val="true"/>
              <w:spacing w:before="0" w:after="209" w:line="240"/>
              <w:ind w:right="0" w:left="46"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طریقه ی نوشتن این نشانه را به درستی آموزش می دهیم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شعرهای مرتبط برای جذابیت بیشتر استفاده می کنیم</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197" w:line="401"/>
              <w:ind w:right="267"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جدول الفبا کارت نشانه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ح</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را در جای خود قرارمی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 جدول صامت مصوت ترکیب های این نشانه را  به صورت آهنگین آموزش می دهیم </w:t>
            </w:r>
            <w:r>
              <w:rPr>
                <w:rFonts w:ascii="Calibri" w:hAnsi="Calibri" w:cs="Calibri" w:eastAsia="Calibri"/>
                <w:b/>
                <w:color w:val="000000"/>
                <w:spacing w:val="0"/>
                <w:position w:val="0"/>
                <w:sz w:val="18"/>
                <w:shd w:fill="auto" w:val="clear"/>
              </w:rPr>
              <w:t xml:space="preserve">. </w:t>
            </w:r>
          </w:p>
          <w:p>
            <w:pPr>
              <w:bidi w:val="true"/>
              <w:spacing w:before="0" w:after="333"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و در آخرپس از جمع بندی  به عنوان ارزشیابی پایانی سوالاتی از دانش آموزان می پرسیم</w:t>
            </w:r>
            <w:r>
              <w:rPr>
                <w:rFonts w:ascii="Calibri" w:hAnsi="Calibri" w:cs="Calibri" w:eastAsia="Calibri"/>
                <w:b/>
                <w:color w:val="000000"/>
                <w:spacing w:val="0"/>
                <w:position w:val="0"/>
                <w:sz w:val="18"/>
                <w:shd w:fill="auto" w:val="clear"/>
              </w:rPr>
              <w:t xml:space="preserve">: </w:t>
            </w:r>
          </w:p>
          <w:p>
            <w:pPr>
              <w:numPr>
                <w:ilvl w:val="0"/>
                <w:numId w:val="98"/>
              </w:numPr>
              <w:bidi w:val="true"/>
              <w:spacing w:before="0" w:after="333" w:line="240"/>
              <w:ind w:right="0" w:left="767"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متن درس جدید را روخوانی کنند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numPr>
                <w:ilvl w:val="0"/>
                <w:numId w:val="98"/>
              </w:numPr>
              <w:bidi w:val="true"/>
              <w:spacing w:before="0" w:after="0" w:line="240"/>
              <w:ind w:right="0" w:left="767" w:hanging="36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چند کلمه هم آغاز با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حـ ح</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نام ببرند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3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2"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90" w:hRule="auto"/>
          <w:jc w:val="left"/>
        </w:trPr>
        <w:tc>
          <w:tcPr>
            <w:tcW w:w="1090" w:type="dxa"/>
            <w:vMerge/>
            <w:tcBorders>
              <w:top w:val="single" w:color="000000" w:sz="0"/>
              <w:left w:val="single" w:color="000000" w:sz="15"/>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5" w:type="dxa"/>
            <w:vMerge/>
            <w:tcBorders>
              <w:top w:val="single" w:color="000000" w:sz="0"/>
              <w:left w:val="single" w:color="000000" w:sz="4"/>
              <w:bottom w:val="single" w:color="000000" w:sz="0"/>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val="restart"/>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3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2"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4"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7577"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3"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5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5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5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tcBorders>
              <w:top w:val="single" w:color="000000" w:sz="0"/>
              <w:left w:val="single" w:color="000000" w:sz="4"/>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tcBorders>
              <w:top w:val="single" w:color="000000" w:sz="0"/>
              <w:left w:val="single" w:color="000000" w:sz="4"/>
              <w:bottom w:val="single" w:color="000000" w:sz="4"/>
              <w:right w:val="single" w:color="000000" w:sz="15"/>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24" w:hRule="auto"/>
          <w:jc w:val="left"/>
        </w:trPr>
        <w:tc>
          <w:tcPr>
            <w:tcW w:w="1090" w:type="dxa"/>
            <w:tcBorders>
              <w:top w:val="single" w:color="000000" w:sz="4"/>
              <w:left w:val="single" w:color="000000" w:sz="15"/>
              <w:bottom w:val="single" w:color="000000" w:sz="0"/>
              <w:right w:val="single" w:color="000000" w:sz="4"/>
            </w:tcBorders>
            <w:shd w:color="auto" w:fill="f2f2f2" w:val="clear"/>
            <w:tcMar>
              <w:left w:w="59" w:type="dxa"/>
              <w:right w:w="59" w:type="dxa"/>
            </w:tcMar>
            <w:vAlign w:val="bottom"/>
          </w:tcPr>
          <w:p>
            <w:pPr>
              <w:bidi w:val="true"/>
              <w:spacing w:before="0" w:after="68" w:line="240"/>
              <w:ind w:right="5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0"/>
              <w:right w:val="single" w:color="000000" w:sz="4"/>
            </w:tcBorders>
            <w:shd w:color="000000" w:fill="ffffff" w:val="clear"/>
            <w:tcMar>
              <w:left w:w="59" w:type="dxa"/>
              <w:right w:w="59" w:type="dxa"/>
            </w:tcMar>
            <w:vAlign w:val="top"/>
          </w:tcPr>
          <w:p>
            <w:pPr>
              <w:bidi w:val="true"/>
              <w:spacing w:before="0" w:after="0" w:line="240"/>
              <w:ind w:right="0" w:left="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روی درس بخوانند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در منزل</w:t>
            </w:r>
            <w:r>
              <w:rPr>
                <w:rFonts w:ascii="Calibri" w:hAnsi="Calibri" w:cs="Calibri" w:eastAsia="Calibri"/>
                <w:b/>
                <w:color w:val="000000"/>
                <w:spacing w:val="0"/>
                <w:position w:val="0"/>
                <w:sz w:val="20"/>
                <w:shd w:fill="auto" w:val="clear"/>
              </w:rPr>
              <w:t xml:space="preserve">(</w:t>
            </w:r>
          </w:p>
        </w:tc>
        <w:tc>
          <w:tcPr>
            <w:tcW w:w="1489" w:type="dxa"/>
            <w:tcBorders>
              <w:top w:val="single" w:color="000000" w:sz="4"/>
              <w:left w:val="single" w:color="000000" w:sz="4"/>
              <w:bottom w:val="single" w:color="000000" w:sz="0"/>
              <w:right w:val="single" w:color="000000" w:sz="15"/>
            </w:tcBorders>
            <w:shd w:color="auto" w:fill="f2f2f2" w:val="clear"/>
            <w:tcMar>
              <w:left w:w="59" w:type="dxa"/>
              <w:right w:w="5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06" w:hRule="auto"/>
          <w:jc w:val="left"/>
        </w:trPr>
        <w:tc>
          <w:tcPr>
            <w:tcW w:w="1090" w:type="dxa"/>
            <w:tcBorders>
              <w:top w:val="single" w:color="000000" w:sz="0"/>
              <w:left w:val="single" w:color="000000" w:sz="15"/>
              <w:bottom w:val="single" w:color="000000" w:sz="15"/>
              <w:right w:val="single" w:color="000000" w:sz="4"/>
            </w:tcBorders>
            <w:shd w:color="auto" w:fill="f2f2f2" w:val="clear"/>
            <w:tcMar>
              <w:left w:w="59" w:type="dxa"/>
              <w:right w:w="59"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5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0"/>
              <w:left w:val="single" w:color="000000" w:sz="4"/>
              <w:bottom w:val="single" w:color="000000" w:sz="15"/>
              <w:right w:val="single" w:color="000000" w:sz="4"/>
            </w:tcBorders>
            <w:shd w:color="000000" w:fill="ffffff" w:val="clear"/>
            <w:tcMar>
              <w:left w:w="59" w:type="dxa"/>
              <w:right w:w="59" w:type="dxa"/>
            </w:tcMar>
            <w:vAlign w:val="top"/>
          </w:tcPr>
          <w:p>
            <w:pPr>
              <w:bidi w:val="true"/>
              <w:spacing w:before="0" w:after="52"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ازکلماتی که نشانه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حـ ح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دارند نقاشی بکشند</w:t>
            </w:r>
            <w:r>
              <w:rPr>
                <w:rFonts w:ascii="Calibri" w:hAnsi="Calibri" w:cs="Calibri" w:eastAsia="Calibri"/>
                <w:b/>
                <w:color w:val="000000"/>
                <w:spacing w:val="0"/>
                <w:position w:val="0"/>
                <w:sz w:val="22"/>
                <w:shd w:fill="auto" w:val="clear"/>
              </w:rPr>
              <w:t xml:space="preserve">.</w:t>
            </w:r>
          </w:p>
          <w:p>
            <w:pPr>
              <w:spacing w:before="0" w:after="278" w:line="240"/>
              <w:ind w:right="0" w:left="5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5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5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89" w:type="dxa"/>
            <w:tcBorders>
              <w:top w:val="single" w:color="000000" w:sz="0"/>
              <w:left w:val="single" w:color="000000" w:sz="4"/>
              <w:bottom w:val="single" w:color="000000" w:sz="15"/>
              <w:right w:val="single" w:color="000000" w:sz="15"/>
            </w:tcBorders>
            <w:shd w:color="auto" w:fill="f2f2f2" w:val="clear"/>
            <w:tcMar>
              <w:left w:w="59" w:type="dxa"/>
              <w:right w:w="59" w:type="dxa"/>
            </w:tcMar>
            <w:vAlign w:val="top"/>
          </w:tcPr>
          <w:p>
            <w:pPr>
              <w:bidi w:val="true"/>
              <w:spacing w:before="0" w:after="71" w:line="240"/>
              <w:ind w:right="3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4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18">
    <w:abstractNumId w:val="18"/>
  </w:num>
  <w:num w:numId="26">
    <w:abstractNumId w:val="12"/>
  </w:num>
  <w:num w:numId="30">
    <w:abstractNumId w:val="6"/>
  </w:num>
  <w:num w:numId="9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